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640" w:rsidRDefault="00596640" w:rsidP="001126EC">
      <w:pPr>
        <w:tabs>
          <w:tab w:val="left" w:pos="0"/>
        </w:tabs>
        <w:ind w:right="-33" w:firstLine="540"/>
        <w:jc w:val="right"/>
        <w:rPr>
          <w:b/>
          <w:bCs/>
          <w:i/>
          <w:iCs/>
        </w:rPr>
      </w:pPr>
      <w:r w:rsidRPr="00221629">
        <w:rPr>
          <w:b/>
          <w:bCs/>
          <w:i/>
          <w:iCs/>
        </w:rPr>
        <w:t xml:space="preserve">Приложение № </w:t>
      </w:r>
      <w:r>
        <w:rPr>
          <w:b/>
          <w:bCs/>
          <w:i/>
          <w:iCs/>
        </w:rPr>
        <w:t>6</w:t>
      </w:r>
    </w:p>
    <w:p w:rsidR="00596640" w:rsidRDefault="00596640" w:rsidP="001126EC">
      <w:pPr>
        <w:tabs>
          <w:tab w:val="left" w:pos="0"/>
        </w:tabs>
        <w:ind w:right="-33" w:firstLine="540"/>
        <w:rPr>
          <w:b/>
          <w:bCs/>
          <w:i/>
          <w:iCs/>
        </w:rPr>
      </w:pPr>
    </w:p>
    <w:p w:rsidR="00596640" w:rsidRDefault="00596640" w:rsidP="001126EC">
      <w:pPr>
        <w:tabs>
          <w:tab w:val="left" w:pos="0"/>
        </w:tabs>
        <w:ind w:right="-33" w:firstLine="540"/>
        <w:rPr>
          <w:b/>
          <w:bCs/>
          <w:i/>
          <w:iCs/>
        </w:rPr>
      </w:pPr>
    </w:p>
    <w:p w:rsidR="00596640" w:rsidRDefault="00596640" w:rsidP="001126EC">
      <w:pPr>
        <w:tabs>
          <w:tab w:val="left" w:pos="0"/>
        </w:tabs>
        <w:ind w:right="-33" w:firstLine="540"/>
      </w:pPr>
    </w:p>
    <w:p w:rsidR="00596640" w:rsidRDefault="00596640" w:rsidP="001126EC">
      <w:pPr>
        <w:tabs>
          <w:tab w:val="left" w:pos="0"/>
        </w:tabs>
        <w:ind w:right="-33" w:firstLine="540"/>
      </w:pPr>
    </w:p>
    <w:p w:rsidR="00596640" w:rsidRPr="006B49D3" w:rsidRDefault="00596640" w:rsidP="00E436B6">
      <w:pPr>
        <w:ind w:firstLine="720"/>
        <w:rPr>
          <w:b/>
          <w:bCs/>
        </w:rPr>
      </w:pPr>
    </w:p>
    <w:p w:rsidR="00596640" w:rsidRDefault="00596640" w:rsidP="003D3979">
      <w:pPr>
        <w:tabs>
          <w:tab w:val="left" w:pos="0"/>
        </w:tabs>
        <w:ind w:right="-33" w:firstLine="540"/>
      </w:pPr>
      <w:r w:rsidRPr="006B49D3">
        <w:t>До</w:t>
      </w:r>
      <w:r>
        <w:t xml:space="preserve"> ОУ „Цанко Церковски”.</w:t>
      </w:r>
    </w:p>
    <w:p w:rsidR="00596640" w:rsidRDefault="00596640" w:rsidP="003D3979">
      <w:pPr>
        <w:tabs>
          <w:tab w:val="left" w:pos="0"/>
        </w:tabs>
        <w:ind w:right="-33" w:firstLine="540"/>
      </w:pPr>
      <w:r w:rsidRPr="006B49D3">
        <w:t xml:space="preserve">гр. </w:t>
      </w:r>
      <w:r>
        <w:t xml:space="preserve"> Мизия, ул.”Дико Илиев” №25</w:t>
      </w:r>
    </w:p>
    <w:p w:rsidR="00596640" w:rsidRDefault="00596640" w:rsidP="003D3979">
      <w:pPr>
        <w:tabs>
          <w:tab w:val="left" w:pos="0"/>
        </w:tabs>
        <w:ind w:right="-33" w:firstLine="540"/>
      </w:pPr>
    </w:p>
    <w:p w:rsidR="00596640" w:rsidRDefault="00596640" w:rsidP="003D3979">
      <w:pPr>
        <w:tabs>
          <w:tab w:val="left" w:pos="0"/>
        </w:tabs>
        <w:ind w:right="-33" w:firstLine="540"/>
      </w:pPr>
    </w:p>
    <w:p w:rsidR="00596640" w:rsidRPr="006B49D3" w:rsidRDefault="00596640" w:rsidP="003D3979">
      <w:pPr>
        <w:ind w:firstLine="720"/>
        <w:rPr>
          <w:b/>
          <w:bCs/>
        </w:rPr>
      </w:pPr>
    </w:p>
    <w:p w:rsidR="00596640" w:rsidRDefault="00596640" w:rsidP="003D3979">
      <w:pPr>
        <w:jc w:val="center"/>
        <w:rPr>
          <w:b/>
          <w:bCs/>
        </w:rPr>
      </w:pPr>
      <w:r>
        <w:rPr>
          <w:b/>
          <w:bCs/>
        </w:rPr>
        <w:t>СРОК НА ВАЛИДНОСТ НА ОФЕРТАТА</w:t>
      </w:r>
    </w:p>
    <w:p w:rsidR="00596640" w:rsidRPr="006B49D3" w:rsidRDefault="00596640" w:rsidP="003D3979">
      <w:pPr>
        <w:jc w:val="center"/>
      </w:pPr>
    </w:p>
    <w:p w:rsidR="00596640" w:rsidRDefault="00596640" w:rsidP="003D3979">
      <w:pPr>
        <w:pStyle w:val="ListParagraph"/>
        <w:ind w:left="0" w:right="16" w:firstLine="720"/>
        <w:jc w:val="center"/>
        <w:rPr>
          <w:lang w:val="bg-BG"/>
        </w:rPr>
      </w:pPr>
      <w:r w:rsidRPr="006B49D3">
        <w:rPr>
          <w:lang w:val="bg-BG"/>
        </w:rPr>
        <w:t xml:space="preserve">за </w:t>
      </w:r>
      <w:r>
        <w:rPr>
          <w:lang w:val="bg-BG"/>
        </w:rPr>
        <w:t xml:space="preserve">изпълнение </w:t>
      </w:r>
      <w:r w:rsidRPr="006B49D3">
        <w:rPr>
          <w:lang w:val="bg-BG"/>
        </w:rPr>
        <w:t xml:space="preserve">на обществената поръчка чрез </w:t>
      </w:r>
      <w:r>
        <w:rPr>
          <w:lang w:val="bg-BG"/>
        </w:rPr>
        <w:t>събиране на оферти с обява</w:t>
      </w:r>
      <w:r w:rsidRPr="006B49D3">
        <w:rPr>
          <w:lang w:val="bg-BG"/>
        </w:rPr>
        <w:t xml:space="preserve"> с предмет:</w:t>
      </w:r>
    </w:p>
    <w:p w:rsidR="00596640" w:rsidRPr="001126EC" w:rsidRDefault="00596640" w:rsidP="003D3979">
      <w:pPr>
        <w:widowControl w:val="0"/>
        <w:spacing w:line="20" w:lineRule="atLeast"/>
        <w:jc w:val="center"/>
        <w:rPr>
          <w:b/>
          <w:bCs/>
          <w:lang w:val="ru-RU"/>
        </w:rPr>
      </w:pPr>
      <w:r w:rsidRPr="001126EC">
        <w:rPr>
          <w:b/>
          <w:bCs/>
          <w:lang w:val="ru-RU"/>
        </w:rPr>
        <w:t>„</w:t>
      </w:r>
      <w:r w:rsidRPr="001126EC">
        <w:rPr>
          <w:b/>
          <w:bCs/>
        </w:rPr>
        <w:t xml:space="preserve"> Доставка на дизелово гориво за отопление на ОУ „Цанко Церковски”, град Мизия за календарната 201</w:t>
      </w:r>
      <w:r>
        <w:rPr>
          <w:b/>
          <w:bCs/>
        </w:rPr>
        <w:t>7</w:t>
      </w:r>
      <w:r w:rsidRPr="001126EC">
        <w:rPr>
          <w:b/>
          <w:bCs/>
        </w:rPr>
        <w:t xml:space="preserve"> година в размер на 30 000 литра</w:t>
      </w:r>
      <w:r>
        <w:rPr>
          <w:b/>
          <w:bCs/>
        </w:rPr>
        <w:t>”</w:t>
      </w:r>
    </w:p>
    <w:p w:rsidR="00596640" w:rsidRPr="001126EC" w:rsidRDefault="00596640" w:rsidP="003D3979">
      <w:pPr>
        <w:pStyle w:val="ListParagraph"/>
        <w:ind w:left="0" w:right="16" w:firstLine="720"/>
        <w:jc w:val="both"/>
        <w:rPr>
          <w:b/>
          <w:bCs/>
          <w:i/>
          <w:iCs/>
          <w:lang w:val="ru-RU"/>
        </w:rPr>
      </w:pPr>
    </w:p>
    <w:p w:rsidR="00596640" w:rsidRPr="006B49D3" w:rsidRDefault="00596640" w:rsidP="003D3979">
      <w:pPr>
        <w:autoSpaceDE w:val="0"/>
        <w:autoSpaceDN w:val="0"/>
        <w:adjustRightInd w:val="0"/>
        <w:spacing w:line="276" w:lineRule="auto"/>
        <w:jc w:val="both"/>
      </w:pPr>
      <w:r w:rsidRPr="006B49D3">
        <w:t>От:</w:t>
      </w:r>
      <w:r>
        <w:t xml:space="preserve"> </w:t>
      </w:r>
      <w:r w:rsidRPr="006B49D3">
        <w:t xml:space="preserve"> ………………………………………………………………………</w:t>
      </w:r>
      <w:r>
        <w:t>………………….</w:t>
      </w:r>
      <w:r w:rsidRPr="006B49D3">
        <w:t>………………….</w:t>
      </w:r>
    </w:p>
    <w:p w:rsidR="00596640" w:rsidRPr="001126EC" w:rsidRDefault="00596640" w:rsidP="003D397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1126EC">
        <w:rPr>
          <w:vertAlign w:val="superscript"/>
        </w:rPr>
        <w:t>/наименование на участника/</w:t>
      </w:r>
    </w:p>
    <w:p w:rsidR="00596640" w:rsidRDefault="00596640" w:rsidP="003D3979">
      <w:pPr>
        <w:autoSpaceDE w:val="0"/>
        <w:autoSpaceDN w:val="0"/>
        <w:adjustRightInd w:val="0"/>
        <w:spacing w:after="120" w:line="276" w:lineRule="auto"/>
        <w:jc w:val="both"/>
      </w:pPr>
      <w:r w:rsidRPr="006B49D3">
        <w:t>с адрес: гр. ………</w:t>
      </w:r>
      <w:r>
        <w:t>………………..</w:t>
      </w:r>
      <w:r w:rsidRPr="006B49D3">
        <w:t>……, ул. …</w:t>
      </w:r>
      <w:r>
        <w:t>….………………………………………………… № ….....,</w:t>
      </w:r>
    </w:p>
    <w:p w:rsidR="00596640" w:rsidRPr="006B49D3" w:rsidRDefault="00596640" w:rsidP="003D3979">
      <w:pPr>
        <w:autoSpaceDE w:val="0"/>
        <w:autoSpaceDN w:val="0"/>
        <w:adjustRightInd w:val="0"/>
        <w:spacing w:after="120" w:line="276" w:lineRule="auto"/>
        <w:jc w:val="both"/>
      </w:pPr>
      <w:r>
        <w:t xml:space="preserve">…………………………………………………………………………………………………………………., </w:t>
      </w:r>
      <w:r w:rsidRPr="006B49D3">
        <w:t>тел. ……………</w:t>
      </w:r>
      <w:r>
        <w:t>…………</w:t>
      </w:r>
      <w:r w:rsidRPr="006B49D3">
        <w:t>…, e-mail: ……</w:t>
      </w:r>
      <w:r>
        <w:t>……….</w:t>
      </w:r>
      <w:r w:rsidRPr="006B49D3">
        <w:t>…………… ; ЕИК: …………………………………….,</w:t>
      </w:r>
    </w:p>
    <w:p w:rsidR="00596640" w:rsidRPr="006B49D3" w:rsidRDefault="00596640" w:rsidP="003D3979">
      <w:pPr>
        <w:autoSpaceDE w:val="0"/>
        <w:autoSpaceDN w:val="0"/>
        <w:adjustRightInd w:val="0"/>
        <w:spacing w:after="120" w:line="276" w:lineRule="auto"/>
        <w:jc w:val="both"/>
      </w:pPr>
      <w:r w:rsidRPr="006B49D3">
        <w:t>Банкова сметка: ……………………</w:t>
      </w:r>
      <w:r>
        <w:t>…………………..</w:t>
      </w:r>
      <w:r w:rsidRPr="006B49D3">
        <w:t>……… , банков код: ……</w:t>
      </w:r>
      <w:r>
        <w:t xml:space="preserve">...…….………………..., </w:t>
      </w:r>
    </w:p>
    <w:p w:rsidR="00596640" w:rsidRPr="006B49D3" w:rsidRDefault="00596640" w:rsidP="003D3979">
      <w:pPr>
        <w:autoSpaceDE w:val="0"/>
        <w:autoSpaceDN w:val="0"/>
        <w:adjustRightInd w:val="0"/>
        <w:spacing w:after="120" w:line="276" w:lineRule="auto"/>
        <w:jc w:val="both"/>
      </w:pPr>
      <w:r>
        <w:t>Банка: ……………………………………………………………, град/клон/офис: …………………………</w:t>
      </w:r>
    </w:p>
    <w:p w:rsidR="00596640" w:rsidRDefault="00596640" w:rsidP="003D3979">
      <w:pPr>
        <w:pStyle w:val="Title"/>
        <w:ind w:left="360"/>
        <w:jc w:val="both"/>
        <w:rPr>
          <w:i/>
          <w:iCs/>
          <w:sz w:val="24"/>
          <w:szCs w:val="24"/>
          <w:u w:val="none"/>
          <w:lang w:val="bg-BG"/>
        </w:rPr>
      </w:pPr>
    </w:p>
    <w:p w:rsidR="00596640" w:rsidRDefault="00596640" w:rsidP="003D3979">
      <w:pPr>
        <w:pStyle w:val="Title"/>
        <w:jc w:val="both"/>
        <w:rPr>
          <w:b w:val="0"/>
          <w:bCs w:val="0"/>
          <w:color w:val="000000"/>
          <w:sz w:val="24"/>
          <w:szCs w:val="24"/>
          <w:u w:val="none"/>
          <w:lang w:val="ru-RU"/>
        </w:rPr>
      </w:pPr>
      <w:r>
        <w:rPr>
          <w:i/>
          <w:iCs/>
          <w:sz w:val="24"/>
          <w:szCs w:val="24"/>
          <w:u w:val="none"/>
          <w:lang w:val="bg-BG"/>
        </w:rPr>
        <w:tab/>
      </w:r>
      <w:r w:rsidRPr="003D3979">
        <w:rPr>
          <w:b w:val="0"/>
          <w:bCs w:val="0"/>
          <w:color w:val="000000"/>
          <w:sz w:val="24"/>
          <w:szCs w:val="24"/>
          <w:u w:val="none"/>
          <w:lang w:val="ru-RU"/>
        </w:rPr>
        <w:t>Декларираме, че настоящата оферта е валидна за срок от …….. (………………………………</w:t>
      </w:r>
      <w:r>
        <w:rPr>
          <w:b w:val="0"/>
          <w:bCs w:val="0"/>
          <w:color w:val="000000"/>
          <w:sz w:val="24"/>
          <w:szCs w:val="24"/>
          <w:u w:val="none"/>
          <w:lang w:val="ru-RU"/>
        </w:rPr>
        <w:t xml:space="preserve">..) </w:t>
      </w:r>
      <w:r w:rsidRPr="003D3979">
        <w:rPr>
          <w:b w:val="0"/>
          <w:bCs w:val="0"/>
          <w:color w:val="000000"/>
          <w:sz w:val="24"/>
          <w:szCs w:val="24"/>
          <w:u w:val="none"/>
          <w:lang w:val="ru-RU"/>
        </w:rPr>
        <w:t>дни</w:t>
      </w:r>
      <w:r>
        <w:rPr>
          <w:b w:val="0"/>
          <w:bCs w:val="0"/>
          <w:color w:val="000000"/>
          <w:sz w:val="24"/>
          <w:szCs w:val="24"/>
          <w:u w:val="none"/>
          <w:lang w:val="ru-RU"/>
        </w:rPr>
        <w:t xml:space="preserve"> от подаването й.</w:t>
      </w:r>
    </w:p>
    <w:p w:rsidR="00596640" w:rsidRPr="003D3979" w:rsidRDefault="00596640" w:rsidP="003D3979">
      <w:pPr>
        <w:pStyle w:val="Title"/>
        <w:jc w:val="both"/>
        <w:rPr>
          <w:b w:val="0"/>
          <w:bCs w:val="0"/>
          <w:sz w:val="24"/>
          <w:szCs w:val="24"/>
          <w:u w:val="none"/>
          <w:lang w:val="bg-BG"/>
        </w:rPr>
      </w:pPr>
      <w:r>
        <w:rPr>
          <w:b w:val="0"/>
          <w:bCs w:val="0"/>
          <w:color w:val="000000"/>
          <w:sz w:val="24"/>
          <w:szCs w:val="24"/>
          <w:u w:val="none"/>
          <w:lang w:val="ru-RU"/>
        </w:rPr>
        <w:tab/>
        <w:t>В случай, че поръчката бъде възложена на нас, настоящата оферта ще представлява споразумение между нас и възложителя до подписване на договор.</w:t>
      </w:r>
    </w:p>
    <w:p w:rsidR="00596640" w:rsidRPr="003D3979" w:rsidRDefault="00596640" w:rsidP="00C82FC3">
      <w:pPr>
        <w:pStyle w:val="ListParagraph"/>
        <w:spacing w:line="360" w:lineRule="auto"/>
        <w:ind w:left="0" w:right="16" w:firstLine="720"/>
        <w:jc w:val="both"/>
        <w:rPr>
          <w:b/>
          <w:bCs/>
          <w:lang w:val="bg-BG"/>
        </w:rPr>
      </w:pPr>
    </w:p>
    <w:p w:rsidR="00596640" w:rsidRDefault="00596640" w:rsidP="00426EC2">
      <w:pPr>
        <w:tabs>
          <w:tab w:val="left" w:pos="567"/>
        </w:tabs>
        <w:spacing w:before="60"/>
        <w:jc w:val="both"/>
      </w:pPr>
    </w:p>
    <w:p w:rsidR="00596640" w:rsidRDefault="00596640" w:rsidP="00426EC2">
      <w:pPr>
        <w:tabs>
          <w:tab w:val="left" w:pos="567"/>
        </w:tabs>
        <w:spacing w:before="60"/>
        <w:jc w:val="both"/>
      </w:pPr>
    </w:p>
    <w:p w:rsidR="00596640" w:rsidRDefault="00596640" w:rsidP="00426EC2">
      <w:pPr>
        <w:tabs>
          <w:tab w:val="left" w:pos="567"/>
        </w:tabs>
        <w:spacing w:before="60"/>
        <w:jc w:val="both"/>
      </w:pPr>
    </w:p>
    <w:p w:rsidR="00596640" w:rsidRDefault="00596640" w:rsidP="00426EC2">
      <w:pPr>
        <w:tabs>
          <w:tab w:val="left" w:pos="567"/>
        </w:tabs>
        <w:spacing w:before="60"/>
        <w:jc w:val="both"/>
      </w:pPr>
    </w:p>
    <w:p w:rsidR="00596640" w:rsidRDefault="00596640" w:rsidP="004211D5">
      <w:r>
        <w:t>Дата………………….…..г.</w:t>
      </w:r>
      <w:r>
        <w:tab/>
      </w:r>
      <w:r>
        <w:tab/>
      </w:r>
      <w:r>
        <w:tab/>
      </w:r>
      <w:r>
        <w:tab/>
      </w:r>
      <w:r>
        <w:tab/>
      </w:r>
      <w:r>
        <w:tab/>
        <w:t>Подпис и печат:</w:t>
      </w:r>
    </w:p>
    <w:p w:rsidR="00596640" w:rsidRDefault="00596640" w:rsidP="004211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/………………………...</w:t>
      </w:r>
    </w:p>
    <w:p w:rsidR="00596640" w:rsidRDefault="00596640" w:rsidP="004211D5">
      <w:r>
        <w:t xml:space="preserve">   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………………………../</w:t>
      </w:r>
    </w:p>
    <w:sectPr w:rsidR="00596640" w:rsidSect="001126EC">
      <w:headerReference w:type="default" r:id="rId7"/>
      <w:pgSz w:w="11906" w:h="16838"/>
      <w:pgMar w:top="567" w:right="28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640" w:rsidRDefault="00596640" w:rsidP="00426EC2">
      <w:r>
        <w:separator/>
      </w:r>
    </w:p>
  </w:endnote>
  <w:endnote w:type="continuationSeparator" w:id="0">
    <w:p w:rsidR="00596640" w:rsidRDefault="00596640" w:rsidP="00426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640" w:rsidRDefault="00596640" w:rsidP="00426EC2">
      <w:r>
        <w:separator/>
      </w:r>
    </w:p>
  </w:footnote>
  <w:footnote w:type="continuationSeparator" w:id="0">
    <w:p w:rsidR="00596640" w:rsidRDefault="00596640" w:rsidP="00426E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640" w:rsidRPr="00943F1E" w:rsidRDefault="00596640" w:rsidP="00D83E80">
    <w:pPr>
      <w:pStyle w:val="Header"/>
      <w:pBdr>
        <w:bottom w:val="single" w:sz="4" w:space="1" w:color="auto"/>
      </w:pBdr>
      <w:jc w:val="center"/>
    </w:pPr>
    <w:r>
      <w:t>ВЪЗЛАГАНЕ НА ОБЩЕСТВЕНА ПОРЪЧКА ЧРЕЗ СЪБИРАНЕ НА ОФЕРТИ С ОБЯВА</w:t>
    </w:r>
  </w:p>
  <w:p w:rsidR="00596640" w:rsidRPr="00F35712" w:rsidRDefault="00596640" w:rsidP="00D83E80">
    <w:pPr>
      <w:pStyle w:val="Header"/>
      <w:pBdr>
        <w:bottom w:val="single" w:sz="4" w:space="1" w:color="auto"/>
      </w:pBdr>
      <w:jc w:val="center"/>
    </w:pPr>
    <w:r w:rsidRPr="00F35712">
      <w:t xml:space="preserve"> </w:t>
    </w:r>
    <w:r>
      <w:t>по реда на Глава ДВАДЕСЕТ И ШЕСТА от ЗАКОНА ЗА ОБЩЕСТВЕНИТЕ ПОРЪЧКИ</w:t>
    </w:r>
  </w:p>
  <w:p w:rsidR="00596640" w:rsidRDefault="005966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820B2"/>
    <w:multiLevelType w:val="multilevel"/>
    <w:tmpl w:val="FB22044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3FC2"/>
    <w:rsid w:val="000A4A23"/>
    <w:rsid w:val="000F52E0"/>
    <w:rsid w:val="001126EC"/>
    <w:rsid w:val="00160131"/>
    <w:rsid w:val="001F5013"/>
    <w:rsid w:val="00221629"/>
    <w:rsid w:val="00273DF4"/>
    <w:rsid w:val="00373FC2"/>
    <w:rsid w:val="00393C56"/>
    <w:rsid w:val="003D3979"/>
    <w:rsid w:val="003E3FFB"/>
    <w:rsid w:val="004143FB"/>
    <w:rsid w:val="004211D5"/>
    <w:rsid w:val="00426EC2"/>
    <w:rsid w:val="004C75E3"/>
    <w:rsid w:val="0050423B"/>
    <w:rsid w:val="00521AA8"/>
    <w:rsid w:val="00596640"/>
    <w:rsid w:val="005F75A4"/>
    <w:rsid w:val="005F7BA5"/>
    <w:rsid w:val="006343A9"/>
    <w:rsid w:val="00652A7B"/>
    <w:rsid w:val="006A5733"/>
    <w:rsid w:val="006B49D3"/>
    <w:rsid w:val="00707DBF"/>
    <w:rsid w:val="00731004"/>
    <w:rsid w:val="00762C71"/>
    <w:rsid w:val="00820E9B"/>
    <w:rsid w:val="00851B97"/>
    <w:rsid w:val="00855F92"/>
    <w:rsid w:val="00886CE8"/>
    <w:rsid w:val="00943F1E"/>
    <w:rsid w:val="009604FE"/>
    <w:rsid w:val="00A02EFB"/>
    <w:rsid w:val="00A24DA9"/>
    <w:rsid w:val="00A901A7"/>
    <w:rsid w:val="00B05179"/>
    <w:rsid w:val="00B80566"/>
    <w:rsid w:val="00B80C2A"/>
    <w:rsid w:val="00BF4BE8"/>
    <w:rsid w:val="00C82FC3"/>
    <w:rsid w:val="00C96B66"/>
    <w:rsid w:val="00D83E80"/>
    <w:rsid w:val="00E06624"/>
    <w:rsid w:val="00E40C92"/>
    <w:rsid w:val="00E436B6"/>
    <w:rsid w:val="00EC3B3D"/>
    <w:rsid w:val="00ED7218"/>
    <w:rsid w:val="00F35712"/>
    <w:rsid w:val="00FD6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1D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11D5"/>
    <w:pPr>
      <w:keepNext/>
      <w:outlineLv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11D5"/>
    <w:rPr>
      <w:rFonts w:ascii="Times New Roman" w:hAnsi="Times New Roman" w:cs="Times New Roman"/>
      <w:sz w:val="20"/>
      <w:szCs w:val="20"/>
      <w:lang w:eastAsia="bg-BG"/>
    </w:rPr>
  </w:style>
  <w:style w:type="paragraph" w:styleId="Title">
    <w:name w:val="Title"/>
    <w:basedOn w:val="Normal"/>
    <w:link w:val="TitleChar"/>
    <w:uiPriority w:val="99"/>
    <w:qFormat/>
    <w:rsid w:val="004211D5"/>
    <w:pPr>
      <w:widowControl w:val="0"/>
      <w:jc w:val="center"/>
    </w:pPr>
    <w:rPr>
      <w:b/>
      <w:bCs/>
      <w:sz w:val="52"/>
      <w:szCs w:val="52"/>
      <w:u w:val="single"/>
      <w:lang w:val="en-AU"/>
    </w:rPr>
  </w:style>
  <w:style w:type="character" w:customStyle="1" w:styleId="TitleChar">
    <w:name w:val="Title Char"/>
    <w:basedOn w:val="DefaultParagraphFont"/>
    <w:link w:val="Title"/>
    <w:uiPriority w:val="99"/>
    <w:locked/>
    <w:rsid w:val="004211D5"/>
    <w:rPr>
      <w:rFonts w:ascii="Times New Roman" w:hAnsi="Times New Roman" w:cs="Times New Roman"/>
      <w:b/>
      <w:bCs/>
      <w:sz w:val="20"/>
      <w:szCs w:val="20"/>
      <w:u w:val="single"/>
      <w:lang w:val="en-AU"/>
    </w:rPr>
  </w:style>
  <w:style w:type="paragraph" w:styleId="BodyText">
    <w:name w:val="Body Text"/>
    <w:basedOn w:val="Normal"/>
    <w:link w:val="BodyTextChar"/>
    <w:uiPriority w:val="99"/>
    <w:rsid w:val="00E436B6"/>
    <w:pPr>
      <w:jc w:val="both"/>
    </w:pPr>
    <w:rPr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436B6"/>
    <w:rPr>
      <w:rFonts w:ascii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E436B6"/>
    <w:pPr>
      <w:ind w:left="708"/>
    </w:pPr>
    <w:rPr>
      <w:lang w:val="en-GB" w:eastAsia="en-US"/>
    </w:rPr>
  </w:style>
  <w:style w:type="paragraph" w:styleId="Header">
    <w:name w:val="header"/>
    <w:basedOn w:val="Normal"/>
    <w:link w:val="HeaderChar"/>
    <w:uiPriority w:val="99"/>
    <w:rsid w:val="00426E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26EC2"/>
    <w:rPr>
      <w:rFonts w:ascii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semiHidden/>
    <w:rsid w:val="00426E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26EC2"/>
    <w:rPr>
      <w:rFonts w:ascii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81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105</TotalTime>
  <Pages>1</Pages>
  <Words>157</Words>
  <Characters>897</Characters>
  <Application>Microsoft Office Outlook</Application>
  <DocSecurity>0</DocSecurity>
  <Lines>0</Lines>
  <Paragraphs>0</Paragraphs>
  <ScaleCrop>false</ScaleCrop>
  <Company>SAREF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Aleksandrova</dc:creator>
  <cp:keywords/>
  <dc:description/>
  <cp:lastModifiedBy>Galia Valchanova</cp:lastModifiedBy>
  <cp:revision>17</cp:revision>
  <cp:lastPrinted>2016-01-05T22:51:00Z</cp:lastPrinted>
  <dcterms:created xsi:type="dcterms:W3CDTF">2014-07-29T12:16:00Z</dcterms:created>
  <dcterms:modified xsi:type="dcterms:W3CDTF">2016-12-27T12:12:00Z</dcterms:modified>
</cp:coreProperties>
</file>